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F55" w:rsidRDefault="00B77F55">
      <w:r w:rsidRPr="00B77F55">
        <w:rPr>
          <w:b/>
          <w:u w:val="single"/>
        </w:rPr>
        <w:t>Zusätzliche Steuerdateien WELTTABELLEN</w:t>
      </w:r>
      <w:r w:rsidR="00573521">
        <w:rPr>
          <w:b/>
          <w:u w:val="single"/>
        </w:rPr>
        <w:tab/>
      </w:r>
      <w:r w:rsidR="00573521">
        <w:rPr>
          <w:b/>
          <w:u w:val="single"/>
        </w:rPr>
        <w:tab/>
      </w:r>
      <w:r w:rsidR="00573521">
        <w:rPr>
          <w:b/>
          <w:u w:val="single"/>
        </w:rPr>
        <w:tab/>
      </w:r>
      <w:r w:rsidR="00573521">
        <w:rPr>
          <w:b/>
          <w:u w:val="single"/>
        </w:rPr>
        <w:tab/>
      </w:r>
      <w:r w:rsidR="00573521">
        <w:rPr>
          <w:b/>
          <w:u w:val="single"/>
        </w:rPr>
        <w:tab/>
      </w:r>
      <w:r w:rsidR="00573521">
        <w:rPr>
          <w:b/>
          <w:u w:val="single"/>
        </w:rPr>
        <w:tab/>
        <w:t>(Juli 2023</w:t>
      </w:r>
      <w:r>
        <w:rPr>
          <w:b/>
          <w:u w:val="single"/>
        </w:rPr>
        <w:t>)</w:t>
      </w:r>
    </w:p>
    <w:p w:rsidR="00B77F55" w:rsidRDefault="00B77F55">
      <w:r>
        <w:t>Im Unterverzeichnis STEUERD des WELTTABELLEN-Hauptverzeichnisses (Voreinstellung:</w:t>
      </w:r>
      <w:r w:rsidR="00D92041">
        <w:t xml:space="preserve"> C</w:t>
      </w:r>
      <w:r>
        <w:t xml:space="preserve">:\ALTOS) gibt es mehrere Unterverzeichnisse, die mit den 3 Buchstaben </w:t>
      </w:r>
      <w:proofErr w:type="spellStart"/>
      <w:r w:rsidRPr="00742790">
        <w:rPr>
          <w:i/>
          <w:u w:val="single"/>
        </w:rPr>
        <w:t>abb</w:t>
      </w:r>
      <w:proofErr w:type="spellEnd"/>
      <w:r w:rsidRPr="00742790">
        <w:rPr>
          <w:i/>
          <w:u w:val="single"/>
        </w:rPr>
        <w:t>….</w:t>
      </w:r>
      <w:r>
        <w:t xml:space="preserve"> beginnen. In diesen Unterverzeichnissen findet man Steuerdateien, mit Hilfe derer die Zeichnungen des Artikels</w:t>
      </w:r>
    </w:p>
    <w:p w:rsidR="00B77F55" w:rsidRDefault="00B77F55"/>
    <w:p w:rsidR="00573521" w:rsidRPr="00222114" w:rsidRDefault="00573521" w:rsidP="00573521">
      <w:pPr>
        <w:rPr>
          <w:rFonts w:cs="Times New Roman"/>
          <w:color w:val="0000FF"/>
          <w:u w:val="single"/>
        </w:rPr>
      </w:pPr>
      <w:r>
        <w:t xml:space="preserve">Quelle 1 - </w:t>
      </w:r>
      <w:proofErr w:type="spellStart"/>
      <w:r w:rsidRPr="008B351D">
        <w:t>W.Lange</w:t>
      </w:r>
      <w:proofErr w:type="spellEnd"/>
      <w:r w:rsidRPr="008B351D">
        <w:t>: Von Lichtkegeln im Standardmodell der Kosmologie (</w:t>
      </w:r>
      <w:r w:rsidRPr="008B351D">
        <w:rPr>
          <w:lang w:eastAsia="de-DE"/>
        </w:rPr>
        <w:t>Λ</w:t>
      </w:r>
      <w:r w:rsidRPr="008B351D">
        <w:t>CDM-Modell)</w:t>
      </w:r>
      <w:r w:rsidR="0063263C">
        <w:t xml:space="preserve">, </w:t>
      </w:r>
      <w:proofErr w:type="spellStart"/>
      <w:r w:rsidR="0063263C">
        <w:t>viXra</w:t>
      </w:r>
      <w:proofErr w:type="spellEnd"/>
      <w:r w:rsidR="0063263C">
        <w:t xml:space="preserve"> 2212.0155, 2022-2024,</w:t>
      </w:r>
      <w:r>
        <w:t xml:space="preserve">  </w:t>
      </w:r>
      <w:hyperlink r:id="rId4" w:history="1">
        <w:r w:rsidRPr="00A203E4">
          <w:rPr>
            <w:rStyle w:val="Hyperlink"/>
          </w:rPr>
          <w:t>https://vixra.org/abs/2212.0155</w:t>
        </w:r>
      </w:hyperlink>
    </w:p>
    <w:p w:rsidR="00573521" w:rsidRPr="0013314F" w:rsidRDefault="00573521" w:rsidP="00573521">
      <w:pPr>
        <w:rPr>
          <w:b/>
        </w:rPr>
      </w:pPr>
      <w:r w:rsidRPr="0013314F">
        <w:rPr>
          <w:b/>
        </w:rPr>
        <w:t>und</w:t>
      </w:r>
    </w:p>
    <w:p w:rsidR="00573521" w:rsidRDefault="00573521" w:rsidP="00573521">
      <w:r>
        <w:t xml:space="preserve">Quelle 2 - </w:t>
      </w:r>
      <w:r w:rsidRPr="00DB619D">
        <w:t>W. Lange: Der Partikelhorizont als Lichtkegel im Standardmodell der Kosmologie (</w:t>
      </w:r>
      <w:r w:rsidRPr="00470C06">
        <w:rPr>
          <w:lang w:eastAsia="de-DE"/>
        </w:rPr>
        <w:t>Λ</w:t>
      </w:r>
      <w:r w:rsidRPr="00DB60DC">
        <w:t>CDM</w:t>
      </w:r>
      <w:r w:rsidRPr="00DB619D">
        <w:t>-Modell)</w:t>
      </w:r>
      <w:r>
        <w:t xml:space="preserve">, </w:t>
      </w:r>
      <w:proofErr w:type="spellStart"/>
      <w:r>
        <w:t>viXra</w:t>
      </w:r>
      <w:proofErr w:type="spellEnd"/>
      <w:r>
        <w:t xml:space="preserve"> 2305.0146, 2023, </w:t>
      </w:r>
      <w:hyperlink r:id="rId5" w:history="1">
        <w:r w:rsidRPr="00644868">
          <w:rPr>
            <w:rStyle w:val="Hyperlink"/>
          </w:rPr>
          <w:t>https://vixra.org/abs/2305.0146</w:t>
        </w:r>
      </w:hyperlink>
      <w:r>
        <w:t>,</w:t>
      </w:r>
    </w:p>
    <w:p w:rsidR="00B77F55" w:rsidRDefault="00B77F55"/>
    <w:p w:rsidR="00B77F55" w:rsidRDefault="00B77F55">
      <w:r>
        <w:t xml:space="preserve">erzeugt </w:t>
      </w:r>
      <w:r w:rsidR="00D92041">
        <w:t>wu</w:t>
      </w:r>
      <w:r>
        <w:t>rden. Die Steuerdateien sind jeweils inline dokumentiert und können als Beispiele für die Erzeugungen von Plotter-Datendateien dienen. Wie man diese Dateien gesammelt aufrufen kann, ist in der Datei „</w:t>
      </w:r>
      <w:r w:rsidRPr="00B77F55">
        <w:t>Plotten-mit-WELTTABELLEN</w:t>
      </w:r>
      <w:r>
        <w:t>.PDF“ im Unterverzeichnis PLOTTER des Hauptverzeich</w:t>
      </w:r>
      <w:r w:rsidR="00D92041">
        <w:softHyphen/>
      </w:r>
      <w:r>
        <w:t>nisses erläutert.</w:t>
      </w:r>
    </w:p>
    <w:p w:rsidR="0063263C" w:rsidRDefault="0063263C"/>
    <w:p w:rsidR="0063263C" w:rsidRPr="0063263C" w:rsidRDefault="0063263C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3263C">
        <w:rPr>
          <w:b/>
          <w:u w:val="single"/>
        </w:rPr>
        <w:t>Juli 2024</w:t>
      </w:r>
    </w:p>
    <w:p w:rsidR="0063263C" w:rsidRDefault="0063263C">
      <w:r>
        <w:t xml:space="preserve">Ein weiteres Unterverzeichnis </w:t>
      </w:r>
      <w:proofErr w:type="spellStart"/>
      <w:r w:rsidRPr="00742790">
        <w:rPr>
          <w:i/>
          <w:u w:val="single"/>
        </w:rPr>
        <w:t>ereig</w:t>
      </w:r>
      <w:proofErr w:type="spellEnd"/>
      <w:r>
        <w:t xml:space="preserve"> enthält Steuerdateien, mit Hilfe derer dir Zeichnungen von</w:t>
      </w:r>
    </w:p>
    <w:p w:rsidR="0063263C" w:rsidRDefault="0063263C"/>
    <w:p w:rsidR="0063263C" w:rsidRPr="00D167F8" w:rsidRDefault="00742790" w:rsidP="0063263C">
      <w:r>
        <w:t>Quelle 3 -</w:t>
      </w:r>
      <w:bookmarkStart w:id="0" w:name="_GoBack"/>
      <w:bookmarkEnd w:id="0"/>
      <w:r w:rsidR="0063263C">
        <w:t xml:space="preserve"> </w:t>
      </w:r>
      <w:r w:rsidR="0063263C" w:rsidRPr="00D167F8">
        <w:t>W. Lange: Lichtkegel und mitbewegte Objekte im Standardmodell der Kosmologie (</w:t>
      </w:r>
      <w:r w:rsidR="0063263C" w:rsidRPr="00D167F8">
        <w:rPr>
          <w:lang w:eastAsia="de-DE"/>
        </w:rPr>
        <w:t>Λ</w:t>
      </w:r>
      <w:r w:rsidR="0063263C" w:rsidRPr="00D167F8">
        <w:t xml:space="preserve">CDM-Modell), </w:t>
      </w:r>
      <w:proofErr w:type="spellStart"/>
      <w:r w:rsidR="0063263C" w:rsidRPr="00D167F8">
        <w:t>viXra</w:t>
      </w:r>
      <w:proofErr w:type="spellEnd"/>
      <w:r w:rsidR="0063263C" w:rsidRPr="00D167F8">
        <w:t xml:space="preserve"> </w:t>
      </w:r>
      <w:r w:rsidR="0063263C">
        <w:t xml:space="preserve">2407.0059, 2024, </w:t>
      </w:r>
      <w:hyperlink r:id="rId6" w:history="1">
        <w:r w:rsidR="0063263C" w:rsidRPr="00B14A35">
          <w:rPr>
            <w:rStyle w:val="Hyperlink"/>
          </w:rPr>
          <w:t>https://vixra.org/abs/2407.0059</w:t>
        </w:r>
      </w:hyperlink>
      <w:r w:rsidR="0063263C">
        <w:t xml:space="preserve"> </w:t>
      </w:r>
    </w:p>
    <w:p w:rsidR="0063263C" w:rsidRDefault="0063263C"/>
    <w:p w:rsidR="0063263C" w:rsidRDefault="0063263C">
      <w:r>
        <w:t>vorbereitet wurden.</w:t>
      </w:r>
    </w:p>
    <w:sectPr w:rsidR="006326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59"/>
    <w:rsid w:val="001D42FE"/>
    <w:rsid w:val="00573521"/>
    <w:rsid w:val="0063263C"/>
    <w:rsid w:val="00742790"/>
    <w:rsid w:val="007C7B59"/>
    <w:rsid w:val="00B77F55"/>
    <w:rsid w:val="00D92041"/>
    <w:rsid w:val="00F2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007E6-9B40-4E59-9D08-C24F0358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1D42F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xra.org/abs/2407.0059" TargetMode="External"/><Relationship Id="rId5" Type="http://schemas.openxmlformats.org/officeDocument/2006/relationships/hyperlink" Target="https://vixra.org/abs/2305.0146" TargetMode="External"/><Relationship Id="rId4" Type="http://schemas.openxmlformats.org/officeDocument/2006/relationships/hyperlink" Target="https://vixra.org/abs/2212.01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Lange</dc:creator>
  <cp:keywords/>
  <dc:description/>
  <cp:lastModifiedBy>Werner Lange</cp:lastModifiedBy>
  <cp:revision>7</cp:revision>
  <dcterms:created xsi:type="dcterms:W3CDTF">2022-12-17T13:10:00Z</dcterms:created>
  <dcterms:modified xsi:type="dcterms:W3CDTF">2024-07-29T22:53:00Z</dcterms:modified>
</cp:coreProperties>
</file>